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夏正棋等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59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位同志工程技术中级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工程师（</w:t>
      </w:r>
      <w:r>
        <w:rPr>
          <w:rFonts w:hint="eastAsia" w:asciiTheme="minorEastAsia" w:hAnsiTheme="minorEastAsia" w:eastAsiaTheme="minorEastAsia" w:cstheme="minorEastAsia"/>
        </w:rPr>
        <w:t>59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.福建天华智能装备有限公司：夏正棋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.福建天华智能装备有限公司：刘昌禄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.福建天华智能装备有限公司：兰新天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.福建天华智能装备有限公司：刘宇晨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 xml:space="preserve">.福建天华智能装备有限公司：吴  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.三明市鸿达智能农业设备有限公司：林礼城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.中国重汽集团福建海西汽车有限公司：黄立荣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.中国重汽集团福建海西汽车有限公司：叶明龙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.福建省永安轴承有限责任公司：陈德炜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.福建省永安轴承有限责任公司：林生福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.将乐县质量计量检测所：万传聪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.福建科达新能源科技有限公司：林联蕃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>.厦工（三明）重型机器有限公司：张乃森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仿宋_GB2312" w:hAnsi="仿宋_GB2312" w:eastAsia="仿宋_GB2312" w:cs="仿宋_GB2312"/>
        </w:rPr>
        <w:t>.厦工（三明）重型机器有限公司：朱  灵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15</w:t>
      </w:r>
      <w:r>
        <w:rPr>
          <w:rFonts w:hint="eastAsia" w:ascii="仿宋_GB2312" w:hAnsi="仿宋_GB2312" w:eastAsia="仿宋_GB2312" w:cs="仿宋_GB2312"/>
        </w:rPr>
        <w:t>.中国机械总院集团海西（福建）分院有限公司：李国彬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仿宋_GB2312" w:hAnsi="仿宋_GB2312" w:eastAsia="仿宋_GB2312" w:cs="仿宋_GB2312"/>
        </w:rPr>
        <w:t xml:space="preserve">.三明市中西医结合医院：吴高雄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17</w:t>
      </w:r>
      <w:r>
        <w:rPr>
          <w:rFonts w:hint="eastAsia" w:ascii="仿宋_GB2312" w:hAnsi="仿宋_GB2312" w:eastAsia="仿宋_GB2312" w:cs="仿宋_GB2312"/>
        </w:rPr>
        <w:t>.三明市毅君机械铸造有限公司：黄高翔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18</w:t>
      </w:r>
      <w:r>
        <w:rPr>
          <w:rFonts w:hint="eastAsia" w:ascii="仿宋_GB2312" w:hAnsi="仿宋_GB2312" w:eastAsia="仿宋_GB2312" w:cs="仿宋_GB2312"/>
        </w:rPr>
        <w:t xml:space="preserve">.三明市毅君机械铸造有限公司：蔡  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19</w:t>
      </w:r>
      <w:r>
        <w:rPr>
          <w:rFonts w:hint="eastAsia" w:ascii="仿宋_GB2312" w:hAnsi="仿宋_GB2312" w:eastAsia="仿宋_GB2312" w:cs="仿宋_GB2312"/>
        </w:rPr>
        <w:t>.三明市捷安机电设备有限公司：艾红亮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20</w:t>
      </w:r>
      <w:r>
        <w:rPr>
          <w:rFonts w:hint="eastAsia" w:ascii="仿宋_GB2312" w:hAnsi="仿宋_GB2312" w:eastAsia="仿宋_GB2312" w:cs="仿宋_GB2312"/>
        </w:rPr>
        <w:t xml:space="preserve">.清流县质量计量检测所：马辉华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21</w:t>
      </w:r>
      <w:r>
        <w:rPr>
          <w:rFonts w:hint="eastAsia" w:ascii="仿宋_GB2312" w:hAnsi="仿宋_GB2312" w:eastAsia="仿宋_GB2312" w:cs="仿宋_GB2312"/>
        </w:rPr>
        <w:t xml:space="preserve">.中国重汽集团福建海西汽车有限公司：叶  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22</w:t>
      </w:r>
      <w:r>
        <w:rPr>
          <w:rFonts w:hint="eastAsia" w:ascii="仿宋_GB2312" w:hAnsi="仿宋_GB2312" w:eastAsia="仿宋_GB2312" w:cs="仿宋_GB2312"/>
        </w:rPr>
        <w:t xml:space="preserve">.中国重汽集团福建海西汽车有限公司：郑书祺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23</w:t>
      </w:r>
      <w:r>
        <w:rPr>
          <w:rFonts w:hint="eastAsia" w:ascii="仿宋_GB2312" w:hAnsi="仿宋_GB2312" w:eastAsia="仿宋_GB2312" w:cs="仿宋_GB2312"/>
        </w:rPr>
        <w:t xml:space="preserve">.清流县质量计量检测所：赵俊荣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24</w:t>
      </w:r>
      <w:r>
        <w:rPr>
          <w:rFonts w:hint="eastAsia" w:ascii="仿宋_GB2312" w:hAnsi="仿宋_GB2312" w:eastAsia="仿宋_GB2312" w:cs="仿宋_GB2312"/>
        </w:rPr>
        <w:t xml:space="preserve">.福建三农新材料有限责任公司：张清安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25</w:t>
      </w:r>
      <w:r>
        <w:rPr>
          <w:rFonts w:hint="eastAsia" w:ascii="仿宋_GB2312" w:hAnsi="仿宋_GB2312" w:eastAsia="仿宋_GB2312" w:cs="仿宋_GB2312"/>
        </w:rPr>
        <w:t>.厦工（三明）重型机器有限公司：刘国权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26</w:t>
      </w:r>
      <w:r>
        <w:rPr>
          <w:rFonts w:hint="eastAsia" w:ascii="仿宋_GB2312" w:hAnsi="仿宋_GB2312" w:eastAsia="仿宋_GB2312" w:cs="仿宋_GB2312"/>
        </w:rPr>
        <w:t>.建宁县新型建筑材料服务中心：官平陆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27</w:t>
      </w:r>
      <w:r>
        <w:rPr>
          <w:rFonts w:hint="eastAsia" w:ascii="仿宋_GB2312" w:hAnsi="仿宋_GB2312" w:eastAsia="仿宋_GB2312" w:cs="仿宋_GB2312"/>
        </w:rPr>
        <w:t>.建宁县节能中心：黄振宇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28</w:t>
      </w:r>
      <w:r>
        <w:rPr>
          <w:rFonts w:hint="eastAsia" w:ascii="仿宋_GB2312" w:hAnsi="仿宋_GB2312" w:eastAsia="仿宋_GB2312" w:cs="仿宋_GB2312"/>
        </w:rPr>
        <w:t>.大田县桃源镇社会事务综合服务中心：曾垂育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29</w:t>
      </w:r>
      <w:r>
        <w:rPr>
          <w:rFonts w:hint="eastAsia" w:ascii="仿宋_GB2312" w:hAnsi="仿宋_GB2312" w:eastAsia="仿宋_GB2312" w:cs="仿宋_GB2312"/>
        </w:rPr>
        <w:t>.将乐县融媒体中心：肖  升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30</w:t>
      </w:r>
      <w:r>
        <w:rPr>
          <w:rFonts w:hint="eastAsia" w:ascii="仿宋_GB2312" w:hAnsi="仿宋_GB2312" w:eastAsia="仿宋_GB2312" w:cs="仿宋_GB2312"/>
        </w:rPr>
        <w:t>.三明市科普服务中心：陈时勇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31</w:t>
      </w:r>
      <w:r>
        <w:rPr>
          <w:rFonts w:hint="eastAsia" w:ascii="仿宋_GB2312" w:hAnsi="仿宋_GB2312" w:eastAsia="仿宋_GB2312" w:cs="仿宋_GB2312"/>
        </w:rPr>
        <w:t xml:space="preserve">.福建省奔鹿纺织科技有限公司：钟宗峰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32</w:t>
      </w:r>
      <w:r>
        <w:rPr>
          <w:rFonts w:hint="eastAsia" w:ascii="仿宋_GB2312" w:hAnsi="仿宋_GB2312" w:eastAsia="仿宋_GB2312" w:cs="仿宋_GB2312"/>
        </w:rPr>
        <w:t xml:space="preserve">.福建南方制药股份有限公司：杨剑飞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33</w:t>
      </w:r>
      <w:r>
        <w:rPr>
          <w:rFonts w:hint="eastAsia" w:ascii="仿宋_GB2312" w:hAnsi="仿宋_GB2312" w:eastAsia="仿宋_GB2312" w:cs="仿宋_GB2312"/>
        </w:rPr>
        <w:t>.福建南方制药股份有限公司：周美红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34</w:t>
      </w:r>
      <w:r>
        <w:rPr>
          <w:rFonts w:hint="eastAsia" w:ascii="仿宋_GB2312" w:hAnsi="仿宋_GB2312" w:eastAsia="仿宋_GB2312" w:cs="仿宋_GB2312"/>
        </w:rPr>
        <w:t>.三明市沙县区小吃产业服务中心：俞子彦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35</w:t>
      </w:r>
      <w:r>
        <w:rPr>
          <w:rFonts w:hint="eastAsia" w:ascii="仿宋_GB2312" w:hAnsi="仿宋_GB2312" w:eastAsia="仿宋_GB2312" w:cs="仿宋_GB2312"/>
        </w:rPr>
        <w:t xml:space="preserve">.三明市沙县区质量计量检测所：乐  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36</w:t>
      </w:r>
      <w:r>
        <w:rPr>
          <w:rFonts w:hint="eastAsia" w:ascii="仿宋_GB2312" w:hAnsi="仿宋_GB2312" w:eastAsia="仿宋_GB2312" w:cs="仿宋_GB2312"/>
        </w:rPr>
        <w:t>.三明市检验检测中心：陈  静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37</w:t>
      </w:r>
      <w:r>
        <w:rPr>
          <w:rFonts w:hint="eastAsia" w:ascii="仿宋_GB2312" w:hAnsi="仿宋_GB2312" w:eastAsia="仿宋_GB2312" w:cs="仿宋_GB2312"/>
        </w:rPr>
        <w:t>.一品一码检测（福建）有限公司：林  曦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38</w:t>
      </w:r>
      <w:r>
        <w:rPr>
          <w:rFonts w:hint="eastAsia" w:ascii="仿宋_GB2312" w:hAnsi="仿宋_GB2312" w:eastAsia="仿宋_GB2312" w:cs="仿宋_GB2312"/>
        </w:rPr>
        <w:t>.清流县宏鑫矿业有限公司：黄建君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39</w:t>
      </w:r>
      <w:r>
        <w:rPr>
          <w:rFonts w:hint="eastAsia" w:ascii="仿宋_GB2312" w:hAnsi="仿宋_GB2312" w:eastAsia="仿宋_GB2312" w:cs="仿宋_GB2312"/>
        </w:rPr>
        <w:t>.宁化日昌升新材料有限公司：王富荣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40</w:t>
      </w:r>
      <w:r>
        <w:rPr>
          <w:rFonts w:hint="eastAsia" w:ascii="仿宋_GB2312" w:hAnsi="仿宋_GB2312" w:eastAsia="仿宋_GB2312" w:cs="仿宋_GB2312"/>
        </w:rPr>
        <w:t>.三明市海斯福化工有限责任公司：汤洪海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41</w:t>
      </w:r>
      <w:r>
        <w:rPr>
          <w:rFonts w:hint="eastAsia" w:ascii="仿宋_GB2312" w:hAnsi="仿宋_GB2312" w:eastAsia="仿宋_GB2312" w:cs="仿宋_GB2312"/>
        </w:rPr>
        <w:t>.福建翔丰华新能源材料有限公司：吴增明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42</w:t>
      </w:r>
      <w:r>
        <w:rPr>
          <w:rFonts w:hint="eastAsia" w:ascii="仿宋_GB2312" w:hAnsi="仿宋_GB2312" w:eastAsia="仿宋_GB2312" w:cs="仿宋_GB2312"/>
        </w:rPr>
        <w:t>.三明市大田环境监测站：黄珊珊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43</w:t>
      </w:r>
      <w:r>
        <w:rPr>
          <w:rFonts w:hint="eastAsia" w:ascii="仿宋_GB2312" w:hAnsi="仿宋_GB2312" w:eastAsia="仿宋_GB2312" w:cs="仿宋_GB2312"/>
        </w:rPr>
        <w:t>.三明市大田环境监测站：林  彤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44</w:t>
      </w:r>
      <w:r>
        <w:rPr>
          <w:rFonts w:hint="eastAsia" w:ascii="仿宋_GB2312" w:hAnsi="仿宋_GB2312" w:eastAsia="仿宋_GB2312" w:cs="仿宋_GB2312"/>
        </w:rPr>
        <w:t>.三明市大田环境监测站：涂德深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45</w:t>
      </w:r>
      <w:r>
        <w:rPr>
          <w:rFonts w:hint="eastAsia" w:ascii="仿宋_GB2312" w:hAnsi="仿宋_GB2312" w:eastAsia="仿宋_GB2312" w:cs="仿宋_GB2312"/>
        </w:rPr>
        <w:t>.三明市将乐环境监测站：邱春燕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46</w:t>
      </w:r>
      <w:r>
        <w:rPr>
          <w:rFonts w:hint="eastAsia" w:ascii="仿宋_GB2312" w:hAnsi="仿宋_GB2312" w:eastAsia="仿宋_GB2312" w:cs="仿宋_GB2312"/>
        </w:rPr>
        <w:t>.三明市建宁生态环境保护综合执法大队：吴逸芝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47</w:t>
      </w:r>
      <w:r>
        <w:rPr>
          <w:rFonts w:hint="eastAsia" w:ascii="仿宋_GB2312" w:hAnsi="仿宋_GB2312" w:eastAsia="仿宋_GB2312" w:cs="仿宋_GB2312"/>
        </w:rPr>
        <w:t xml:space="preserve">.三明市建宁生态环境保护综合执法大队：黄春妹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48</w:t>
      </w:r>
      <w:r>
        <w:rPr>
          <w:rFonts w:hint="eastAsia" w:ascii="仿宋_GB2312" w:hAnsi="仿宋_GB2312" w:eastAsia="仿宋_GB2312" w:cs="仿宋_GB2312"/>
        </w:rPr>
        <w:t>.三明市建宁生态环境保护综合执法大队：张建芳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49</w:t>
      </w:r>
      <w:r>
        <w:rPr>
          <w:rFonts w:hint="eastAsia" w:ascii="仿宋_GB2312" w:hAnsi="仿宋_GB2312" w:eastAsia="仿宋_GB2312" w:cs="仿宋_GB2312"/>
        </w:rPr>
        <w:t>.三明市建宁县濉溪镇综合执法大队：林  权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50</w:t>
      </w:r>
      <w:r>
        <w:rPr>
          <w:rFonts w:hint="eastAsia" w:ascii="仿宋_GB2312" w:hAnsi="仿宋_GB2312" w:eastAsia="仿宋_GB2312" w:cs="仿宋_GB2312"/>
        </w:rPr>
        <w:t>.三明市宁化生态环境保护综合执法大队：陈  骏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51</w:t>
      </w:r>
      <w:r>
        <w:rPr>
          <w:rFonts w:hint="eastAsia" w:ascii="仿宋_GB2312" w:hAnsi="仿宋_GB2312" w:eastAsia="仿宋_GB2312" w:cs="仿宋_GB2312"/>
        </w:rPr>
        <w:t>.三明市宁化生态环境保护综合执法大队：巫凤英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52</w:t>
      </w:r>
      <w:r>
        <w:rPr>
          <w:rFonts w:hint="eastAsia" w:ascii="仿宋_GB2312" w:hAnsi="仿宋_GB2312" w:eastAsia="仿宋_GB2312" w:cs="仿宋_GB2312"/>
        </w:rPr>
        <w:t xml:space="preserve">.三明市宁化环境监测站：伊尚晨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53</w:t>
      </w:r>
      <w:r>
        <w:rPr>
          <w:rFonts w:hint="eastAsia" w:ascii="仿宋_GB2312" w:hAnsi="仿宋_GB2312" w:eastAsia="仿宋_GB2312" w:cs="仿宋_GB2312"/>
        </w:rPr>
        <w:t>.三明市宁化环境监测站：邱加琪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54</w:t>
      </w:r>
      <w:r>
        <w:rPr>
          <w:rFonts w:hint="eastAsia" w:ascii="仿宋_GB2312" w:hAnsi="仿宋_GB2312" w:eastAsia="仿宋_GB2312" w:cs="仿宋_GB2312"/>
        </w:rPr>
        <w:t xml:space="preserve">.福建君子峰国家级自然保护区管理局：林  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55</w:t>
      </w:r>
      <w:r>
        <w:rPr>
          <w:rFonts w:hint="eastAsia" w:ascii="仿宋_GB2312" w:hAnsi="仿宋_GB2312" w:eastAsia="仿宋_GB2312" w:cs="仿宋_GB2312"/>
        </w:rPr>
        <w:t>.三明市沙县生态环境保护综合执法大队：姜丽华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56</w:t>
      </w:r>
      <w:r>
        <w:rPr>
          <w:rFonts w:hint="eastAsia" w:ascii="仿宋_GB2312" w:hAnsi="仿宋_GB2312" w:eastAsia="仿宋_GB2312" w:cs="仿宋_GB2312"/>
        </w:rPr>
        <w:t>.三明市环境应急与事故调查中心：朱开阳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57</w:t>
      </w:r>
      <w:r>
        <w:rPr>
          <w:rFonts w:hint="eastAsia" w:ascii="仿宋_GB2312" w:hAnsi="仿宋_GB2312" w:eastAsia="仿宋_GB2312" w:cs="仿宋_GB2312"/>
        </w:rPr>
        <w:t xml:space="preserve">.三明市沙县环境监测站：叶  青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58</w:t>
      </w:r>
      <w:r>
        <w:rPr>
          <w:rFonts w:hint="eastAsia" w:ascii="仿宋_GB2312" w:hAnsi="仿宋_GB2312" w:eastAsia="仿宋_GB2312" w:cs="仿宋_GB2312"/>
        </w:rPr>
        <w:t>.三明市排污权储备和技术服务中心：刘  笙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59</w:t>
      </w:r>
      <w:r>
        <w:rPr>
          <w:rFonts w:hint="eastAsia" w:ascii="仿宋_GB2312" w:hAnsi="仿宋_GB2312" w:eastAsia="仿宋_GB2312" w:cs="仿宋_GB2312"/>
        </w:rPr>
        <w:t>.三明市排污权储备和技术服务中心：金芳伊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66C69F2"/>
    <w:rsid w:val="466C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2023-09-28T01:26:00Z</dcterms:created>
  <dc:creator>WPS_1644971829</dc:creator>
  <cp:lastModifiedBy>WPS_1644971829</cp:lastModifiedBy>
  <dcterms:modified xsi:type="dcterms:W3CDTF">2023-09-28T01:27:14Z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7B8BF37A5967495AB372BF73940B30F2_11</vt:lpwstr>
  </property>
</Properties>
</file>